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E3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</w:p>
    <w:p w:rsidR="00B13C81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เทศบาลตำบลลี้</w:t>
      </w:r>
    </w:p>
    <w:p w:rsidR="00A941A0" w:rsidRPr="003648B2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</w:t>
      </w:r>
      <w:r w:rsidR="00C07426"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การให้ความรู้เรื่องโรคติดต่อและภัยสุขภาพแก่ประชาชน</w:t>
      </w:r>
    </w:p>
    <w:p w:rsidR="00B13C81" w:rsidRPr="003648B2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เรียน ประธาน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648B2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 เทศบาลตำบล</w:t>
      </w:r>
      <w:r w:rsidR="00A8308B" w:rsidRPr="003648B2">
        <w:rPr>
          <w:rFonts w:ascii="TH SarabunIT๙" w:hAnsi="TH SarabunIT๙" w:cs="TH SarabunIT๙"/>
          <w:sz w:val="32"/>
          <w:szCs w:val="32"/>
          <w:cs/>
        </w:rPr>
        <w:t>ลี้</w:t>
      </w:r>
    </w:p>
    <w:p w:rsidR="00B13C81" w:rsidRPr="007D36B4" w:rsidRDefault="00B13C81" w:rsidP="008A7DC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960A64" w:rsidRPr="007D36B4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ประจำหมู่บ้าน</w:t>
      </w:r>
      <w:r w:rsidR="008B2ABF" w:rsidRPr="007D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โฮ่ง</w:t>
      </w:r>
      <w:r w:rsidR="008B2ABF" w:rsidRPr="007D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มีความประสงค์จะจัดทำแผนงาน</w:t>
      </w:r>
      <w:r w:rsidR="001B1FD0" w:rsidRPr="007D36B4">
        <w:rPr>
          <w:rFonts w:ascii="TH SarabunIT๙" w:hAnsi="TH SarabunIT๙" w:cs="TH SarabunIT๙"/>
          <w:sz w:val="32"/>
          <w:szCs w:val="32"/>
          <w:cs/>
        </w:rPr>
        <w:t>/</w:t>
      </w:r>
      <w:r w:rsidRPr="007D36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B1FD0" w:rsidRPr="007D36B4">
        <w:rPr>
          <w:rFonts w:ascii="TH SarabunIT๙" w:hAnsi="TH SarabunIT๙" w:cs="TH SarabunIT๙"/>
          <w:sz w:val="32"/>
          <w:szCs w:val="32"/>
          <w:cs/>
        </w:rPr>
        <w:t>/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 xml:space="preserve">การให้ความรู้เรื่องโรคติดต่อแก่ประชาชน </w:t>
      </w:r>
      <w:r w:rsidRPr="007D36B4">
        <w:rPr>
          <w:rFonts w:ascii="TH SarabunIT๙" w:hAnsi="TH SarabunIT๙" w:cs="TH SarabunIT๙"/>
          <w:sz w:val="32"/>
          <w:szCs w:val="32"/>
          <w:cs/>
        </w:rPr>
        <w:t>ในปีงบประมาณ ๒๕๖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เทศบาลตำบลลี้ เป็นเงิน </w:t>
      </w:r>
      <w:r w:rsidR="007D36B4" w:rsidRPr="007D36B4">
        <w:rPr>
          <w:rFonts w:ascii="TH SarabunIT๙" w:hAnsi="TH SarabunIT๙" w:cs="TH SarabunIT๙"/>
          <w:sz w:val="32"/>
          <w:szCs w:val="32"/>
        </w:rPr>
        <w:t>10</w:t>
      </w:r>
      <w:r w:rsidR="007D36B4" w:rsidRPr="007D36B4">
        <w:rPr>
          <w:rFonts w:ascii="TH SarabunIT๙" w:hAnsi="TH SarabunIT๙" w:cs="TH SarabunIT๙" w:hint="cs"/>
          <w:sz w:val="32"/>
          <w:szCs w:val="32"/>
        </w:rPr>
        <w:t>,</w:t>
      </w:r>
      <w:r w:rsidR="007D36B4" w:rsidRPr="007D36B4">
        <w:rPr>
          <w:rFonts w:ascii="TH SarabunIT๙" w:hAnsi="TH SarabunIT๙" w:cs="TH SarabunIT๙"/>
          <w:sz w:val="32"/>
          <w:szCs w:val="32"/>
        </w:rPr>
        <w:t>450</w:t>
      </w:r>
      <w:r w:rsidR="007D36B4" w:rsidRPr="007D36B4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CF529C" w:rsidRPr="007D36B4">
        <w:rPr>
          <w:rFonts w:ascii="TH SarabunIT๙" w:hAnsi="TH SarabunIT๙" w:cs="TH SarabunIT๙"/>
          <w:sz w:val="32"/>
          <w:szCs w:val="32"/>
          <w:cs/>
        </w:rPr>
        <w:t>(</w:t>
      </w:r>
      <w:r w:rsidR="006C0411" w:rsidRPr="007D36B4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7D36B4" w:rsidRPr="007D36B4">
        <w:rPr>
          <w:rFonts w:ascii="TH SarabunIT๙" w:hAnsi="TH SarabunIT๙" w:cs="TH SarabunIT๙" w:hint="cs"/>
          <w:sz w:val="32"/>
          <w:szCs w:val="32"/>
          <w:cs/>
        </w:rPr>
        <w:t>สี่ร้อยห้าสิบ</w:t>
      </w:r>
      <w:r w:rsidR="006C0411" w:rsidRPr="007D36B4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="00CF529C" w:rsidRPr="007D36B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D36B4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โดยมีรายละเอียดแผนงานโครงการ กิจรรมดังนี้</w:t>
      </w:r>
    </w:p>
    <w:p w:rsidR="00B13C81" w:rsidRPr="007D36B4" w:rsidRDefault="00B13C81" w:rsidP="00B13C8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D36B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7D36B4">
        <w:rPr>
          <w:rFonts w:ascii="TH SarabunIT๙" w:hAnsi="TH SarabunIT๙" w:cs="TH SarabunIT๙"/>
          <w:sz w:val="32"/>
          <w:szCs w:val="32"/>
        </w:rPr>
        <w:t xml:space="preserve">: </w:t>
      </w:r>
      <w:r w:rsidRPr="007D36B4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6B4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(สำหรับผู้เสนอแผนงานโครงการกิจกรรม ลงรายละเอียด)</w:t>
      </w:r>
    </w:p>
    <w:p w:rsidR="00B13C81" w:rsidRPr="007D36B4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D36B4">
        <w:rPr>
          <w:rFonts w:ascii="TH SarabunIT๙" w:hAnsi="TH SarabunIT๙" w:cs="TH SarabunIT๙"/>
          <w:b/>
          <w:bCs/>
          <w:sz w:val="32"/>
          <w:szCs w:val="32"/>
          <w:cs/>
        </w:rPr>
        <w:t>๑.เหตุผล</w:t>
      </w:r>
    </w:p>
    <w:p w:rsidR="00C07426" w:rsidRPr="007D36B4" w:rsidRDefault="0090707D" w:rsidP="00C07426">
      <w:pPr>
        <w:pStyle w:val="a4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7D36B4">
        <w:rPr>
          <w:rFonts w:ascii="TH SarabunIT๙" w:hAnsi="TH SarabunIT๙" w:cs="TH SarabunIT๙"/>
          <w:sz w:val="32"/>
          <w:szCs w:val="32"/>
        </w:rPr>
        <w:tab/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ปัญหาโรคติดต่อ เป็นปัญหาสาธารณสุขที่สำคัญ การเปลี่ยนแปลงของสภาพอากาศและสิ่งแวดล้อมเป็นสาเหตุที่ทำให้เกิดโรคติดต่อหลายชนิด เนื่องจากเชื้อโรคจะมีชีวิตอยู่ในสิ่งแวดล้อมได้นานขึ้น เจริญเติบโตได้รวดเร็ว สามารถแพร่ระบาดได้ง่ายและเร็ว เช่น โรคติดต่อทางระบบหายใจ(ไข้หวัดใหญ่) โรคติดต่อที่มียุงเป็นพาหะ(ไข้เลือดออก) โรคติดต่อทางอาหารและน้ำ(อุจจาระร่วง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,อาหารเป็นพิษ</w:t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) และโรคติดต่ออื่นๆ (มือ เท้า ปาก</w:t>
      </w:r>
      <w:r w:rsidR="00C07426" w:rsidRPr="007D36B4">
        <w:rPr>
          <w:rFonts w:ascii="TH SarabunIT๙" w:hAnsi="TH SarabunIT๙" w:cs="TH SarabunIT๙"/>
          <w:sz w:val="32"/>
          <w:szCs w:val="32"/>
        </w:rPr>
        <w:t>,</w:t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) โดยประชาชนจะต้องทราบถึงสาเหตุและแนวทางป้องกันโรคที่เกิดขึ้นในพื้นที่ เพื่อให้ระมัดระวังและป้องกันปัจจัยเสี่ยงต่อโรค โดยเฉพาะในกลุ่มเด็กเล็ก ผู้สูงอายุ ผู้ที่มีโรคประจำตัว และผู้ป่วยโรคเรื้อรัง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C07426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การดำเนินงานเฝ้าระวัง ป้องกัน ควบคุมโรคและภัยสุขภาพของประชาชนในพื้นที่จะต้องรวดเร็ว ทันเหตุการณ์ จึงจะมีประสิทธิภาพและประสิทธิผลต่อสุขภาพ ภายใต้การมีส่วนร่วมจากภาคท้องถิ่นและภาคประชาชน วางแผนป้องกันควบคุมโรคและภัยสุขภาพในพื้นที่ โดยการดำเนินงานในลักษณะ </w:t>
      </w:r>
      <w:r w:rsidRPr="00C07426">
        <w:rPr>
          <w:rFonts w:ascii="TH SarabunIT๙" w:hAnsi="TH SarabunIT๙" w:cs="TH SarabunIT๙"/>
          <w:sz w:val="32"/>
          <w:szCs w:val="32"/>
        </w:rPr>
        <w:t>“</w:t>
      </w:r>
      <w:r w:rsidRPr="00C07426">
        <w:rPr>
          <w:rFonts w:ascii="TH SarabunIT๙" w:hAnsi="TH SarabunIT๙" w:cs="TH SarabunIT๙"/>
          <w:sz w:val="32"/>
          <w:szCs w:val="32"/>
          <w:cs/>
        </w:rPr>
        <w:t>ร่วมคิด ร่วมวางแผน ร่วมดำเนินการ ร่วมประเมินผล และร่วมรับผิดชอบ</w:t>
      </w:r>
      <w:r w:rsidRPr="00C07426">
        <w:rPr>
          <w:rFonts w:ascii="TH SarabunIT๙" w:hAnsi="TH SarabunIT๙" w:cs="TH SarabunIT๙"/>
          <w:sz w:val="32"/>
          <w:szCs w:val="32"/>
        </w:rPr>
        <w:t xml:space="preserve">” </w:t>
      </w:r>
      <w:r w:rsidRPr="00C07426">
        <w:rPr>
          <w:rFonts w:ascii="TH SarabunIT๙" w:hAnsi="TH SarabunIT๙" w:cs="TH SarabunIT๙"/>
          <w:sz w:val="32"/>
          <w:szCs w:val="32"/>
          <w:cs/>
        </w:rPr>
        <w:t>ในทุกระดับ เพื่อช่วยกันค้นหาปัญหา จึงจะสามารถแก้ไขต้นตอของปัญหาการเกิดโรค ประชาชนจะต้องดำเนินการแก้ไขปัญหาที่สอดคล้องกับบริบทและสภาพปัญหาของแต่ละพื้นที่ภายใต้ศักยภาพพื้นที่ของตนเอง หน่วยงานเกี่ยวข้องทุกระดับให้ความสำคัญกับปัญหาสุขภาพที่แท้จริงของพื้นที่เป็นหลัก สามารถเชื่อมโยงผสมผสานแนวคิด องค์ความรู้ เข้ากับบริบทของพื้นที่ จึงจะทำให้เกิดการมีส่วนร่วมในการบริหารจัดการในระดับพื้นที่อย่างต่อเนื่องและยั่งยืนต่อไปในอนาคต</w:t>
      </w:r>
    </w:p>
    <w:p w:rsidR="00803B7A" w:rsidRPr="00C07426" w:rsidRDefault="00C07426" w:rsidP="00C07426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07426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ชมรมอาสาสมัครสาธารณสุขประจำหมู่บ้าน 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โฮ่ง</w:t>
      </w:r>
      <w:r w:rsidRPr="00C07426">
        <w:rPr>
          <w:rFonts w:ascii="TH SarabunIT๙" w:hAnsi="TH SarabunIT๙" w:cs="TH SarabunIT๙"/>
          <w:sz w:val="32"/>
          <w:szCs w:val="32"/>
        </w:rPr>
        <w:t xml:space="preserve"> </w:t>
      </w:r>
      <w:r w:rsidRPr="00C0742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 xml:space="preserve">ลี้ </w:t>
      </w:r>
      <w:r w:rsidRPr="00C0742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การให้ความรู้เรื่องโรคติดต่อและ</w:t>
      </w:r>
      <w:r w:rsidRPr="00C07426">
        <w:rPr>
          <w:rFonts w:ascii="TH SarabunIT๙" w:hAnsi="TH SarabunIT๙" w:cs="TH SarabunIT๙"/>
          <w:sz w:val="32"/>
          <w:szCs w:val="32"/>
          <w:cs/>
        </w:rPr>
        <w:t>ภัยสุขภาพ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  <w:r w:rsidRPr="00C07426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แกนนำสุขภาพประจำบ้านและผู้สนใจสามารถป้องกันตนเองไม่ให้ป่วยด้วยโรคติดต่อที่ป้องกันได้ เพื่อพัฒนาศักยภาพ ทักษะส่วนบุคคลและชุมชนให้เกิดความพร้อมในการเฝ้าระวังและการสอบสวนโรค พร้อมทั้งเข้ามามีส่วนร่วมในการป้องกันและควบคุมโรคติดต่อที่สำคัญอย่างสม่ำเสมอ ต่อเนื่อง และมีประสิทธิภาพต่อไป</w:t>
      </w:r>
    </w:p>
    <w:p w:rsidR="00B13C81" w:rsidRPr="00C07426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0742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วัตถุประสงค์/ตัวชี้วัด</w:t>
      </w:r>
    </w:p>
    <w:p w:rsidR="00B13C81" w:rsidRPr="00C07426" w:rsidRDefault="00B13C81" w:rsidP="00190C1F">
      <w:pPr>
        <w:pStyle w:val="a3"/>
        <w:spacing w:after="120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07426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C07426" w:rsidRPr="00C07426" w:rsidRDefault="006C0411" w:rsidP="00C07426">
      <w:pPr>
        <w:pStyle w:val="a4"/>
        <w:shd w:val="clear" w:color="auto" w:fill="FFFFFF"/>
        <w:spacing w:before="0" w:beforeAutospacing="0" w:after="150" w:afterAutospacing="0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</w:pPr>
      <w:r w:rsidRPr="00C07426">
        <w:rPr>
          <w:rFonts w:ascii="TH SarabunIT๙" w:hAnsi="TH SarabunIT๙" w:cs="TH SarabunIT๙"/>
          <w:sz w:val="32"/>
          <w:szCs w:val="32"/>
        </w:rPr>
        <w:tab/>
      </w:r>
      <w:r w:rsidR="006E0909"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1. </w:t>
      </w:r>
      <w:r w:rsidR="006E0909"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</w:t>
      </w:r>
      <w:r w:rsidR="006E0909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อบรมให้ความรู้แก่แกนนำและประชาชน </w:t>
      </w:r>
      <w:r w:rsidR="006E0909"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ในการดูแลสุขภาพและป้องกันตนเองไม่ให้ป่วยด้วยโรคติดต่อที่ป้องกันได้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lastRenderedPageBreak/>
        <w:t xml:space="preserve">2. 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เพื่อพัฒนาศักยภาพ ทักษะส่วนบุคคลและชุมชนให้เกิดความพร้อมในการเฝ้าระวังและควบคุมป้องกันโรค</w:t>
      </w:r>
      <w:r w:rsidR="002E632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ติดต่อและภัยสุขภาพ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 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3. 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เพื่อให้ชุมชนมีส่วนร่วมในการป้องกันและควบคุมโรคติดต่อที่สำคัญอย่างสม่ำเสมอ ต่อเนื่อง และมีประสิทธิภาพ</w:t>
      </w:r>
    </w:p>
    <w:p w:rsidR="00B13C81" w:rsidRDefault="006C0411" w:rsidP="002E632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3C81" w:rsidRPr="003648B2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6C0411" w:rsidRP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อัตราป่วยโรคไข้เลือดออกลดลงร้อยละ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 20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เมื่อเทียบกับอัตราป่วยที่ค</w:t>
      </w:r>
      <w:r w:rsidRPr="006C041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นวณมาจากค่ามัธยฐานผู้ป่วยย้อนหลัง 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6C0411" w:rsidRP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ค่าดัชนีความชุกลูกน้ำยุงลายในบ้าน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 House Index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น้อยกว่าหรือเท่ากับ 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10</w:t>
      </w:r>
    </w:p>
    <w:p w:rsidR="004D6792" w:rsidRPr="00AC0B77" w:rsidRDefault="006C0411" w:rsidP="004D67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3.</w:t>
      </w:r>
      <w:r w:rsidR="00190C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D6792" w:rsidRPr="00AC0B77">
        <w:rPr>
          <w:rFonts w:ascii="TH SarabunIT๙" w:hAnsi="TH SarabunIT๙" w:cs="TH SarabunIT๙"/>
          <w:sz w:val="32"/>
          <w:szCs w:val="32"/>
          <w:cs/>
        </w:rPr>
        <w:t xml:space="preserve">อัตราป่วยด้วยโรคไข้หวัดใหญ่ ไม่เกินค่ามัธยฐาน </w:t>
      </w:r>
      <w:r w:rsidR="004D6792" w:rsidRPr="00AC0B77">
        <w:rPr>
          <w:rFonts w:ascii="TH SarabunIT๙" w:hAnsi="TH SarabunIT๙" w:cs="TH SarabunIT๙"/>
          <w:sz w:val="32"/>
          <w:szCs w:val="32"/>
        </w:rPr>
        <w:t xml:space="preserve">5 </w:t>
      </w:r>
      <w:r w:rsidR="004D6792" w:rsidRPr="00AC0B77">
        <w:rPr>
          <w:rFonts w:ascii="TH SarabunIT๙" w:hAnsi="TH SarabunIT๙" w:cs="TH SarabunIT๙"/>
          <w:sz w:val="32"/>
          <w:szCs w:val="32"/>
          <w:cs/>
        </w:rPr>
        <w:t>ปีย้อนหลัง</w:t>
      </w:r>
    </w:p>
    <w:p w:rsidR="004D6792" w:rsidRPr="00AC0B77" w:rsidRDefault="004D6792" w:rsidP="004D6792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C0B77">
        <w:rPr>
          <w:rFonts w:ascii="TH SarabunIT๙" w:hAnsi="TH SarabunIT๙" w:cs="TH SarabunIT๙"/>
          <w:sz w:val="32"/>
          <w:szCs w:val="32"/>
          <w:cs/>
        </w:rPr>
        <w:t xml:space="preserve">ลดเหตุการณ์การระบาดของโรคอาหารเป็นพิษ/โรคอุจจาระร่วงเฉียบพลัน ร้อยละ </w:t>
      </w:r>
      <w:r w:rsidRPr="00AC0B77">
        <w:rPr>
          <w:rFonts w:ascii="TH SarabunIT๙" w:hAnsi="TH SarabunIT๙" w:cs="TH SarabunIT๙"/>
          <w:sz w:val="32"/>
          <w:szCs w:val="32"/>
        </w:rPr>
        <w:t xml:space="preserve">50 </w:t>
      </w:r>
      <w:r w:rsidRPr="00AC0B77">
        <w:rPr>
          <w:rFonts w:ascii="TH SarabunIT๙" w:hAnsi="TH SarabunIT๙" w:cs="TH SarabunIT๙"/>
          <w:sz w:val="32"/>
          <w:szCs w:val="32"/>
          <w:cs/>
        </w:rPr>
        <w:t xml:space="preserve">ของค่ามัธยฐานย้อนหลัง </w:t>
      </w:r>
      <w:r w:rsidRPr="00AC0B77">
        <w:rPr>
          <w:rFonts w:ascii="TH SarabunIT๙" w:hAnsi="TH SarabunIT๙" w:cs="TH SarabunIT๙"/>
          <w:sz w:val="32"/>
          <w:szCs w:val="32"/>
        </w:rPr>
        <w:t xml:space="preserve">5 </w:t>
      </w:r>
      <w:r w:rsidRPr="00AC0B7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C0411" w:rsidRPr="002E6328" w:rsidRDefault="006C0411" w:rsidP="006C0411">
      <w:pPr>
        <w:pStyle w:val="a3"/>
        <w:spacing w:after="0"/>
        <w:ind w:left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25650" w:rsidRPr="00976886" w:rsidRDefault="00C25650" w:rsidP="001A1924">
      <w:pPr>
        <w:pStyle w:val="a3"/>
        <w:spacing w:after="120"/>
        <w:ind w:left="0"/>
        <w:rPr>
          <w:rFonts w:ascii="TH SarabunIT๙" w:hAnsi="TH SarabunIT๙" w:cs="TH SarabunIT๙"/>
          <w:color w:val="FF0000"/>
          <w:sz w:val="32"/>
          <w:szCs w:val="32"/>
        </w:rPr>
      </w:pPr>
    </w:p>
    <w:p w:rsidR="006C041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 w:rsidR="006C0411">
        <w:rPr>
          <w:rFonts w:ascii="TH SarabunIT๙" w:hAnsi="TH SarabunIT๙" w:cs="TH SarabunIT๙" w:hint="cs"/>
          <w:b/>
          <w:bCs/>
          <w:sz w:val="32"/>
          <w:szCs w:val="32"/>
          <w:cs/>
        </w:rPr>
        <w:t>/พื้นที่เป้าหมาย</w:t>
      </w:r>
    </w:p>
    <w:p w:rsidR="00B13C81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E632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ประชาชนกลุ่มเป้าหมาย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C81" w:rsidRPr="003648B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="00B13C81" w:rsidRPr="003648B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C0411" w:rsidRPr="003648B2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หลังคาเรือน จำนวน </w:t>
      </w:r>
      <w:r w:rsidR="00C94F25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หลังคา</w:t>
      </w:r>
      <w:r w:rsidR="002E6328">
        <w:rPr>
          <w:rFonts w:ascii="TH SarabunIT๙" w:hAnsi="TH SarabunIT๙" w:cs="TH SarabunIT๙" w:hint="cs"/>
          <w:sz w:val="32"/>
          <w:szCs w:val="32"/>
          <w:cs/>
        </w:rPr>
        <w:t>เรือน</w:t>
      </w:r>
    </w:p>
    <w:p w:rsidR="001A1924" w:rsidRPr="003648B2" w:rsidRDefault="003648B2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๑. ประชุมทีม อสม., สำรวจ วางแผน วิเคราะห์ปัญหา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3648B2">
        <w:rPr>
          <w:rFonts w:ascii="TH SarabunIT๙" w:hAnsi="TH SarabunIT๙" w:cs="TH SarabunIT๙"/>
          <w:sz w:val="32"/>
          <w:szCs w:val="32"/>
          <w:cs/>
        </w:rPr>
        <w:t>เพื่อจัดทำโครงการ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๒. จัดทำโครงการเพื่อขอรับการสนับสนุนงบประมาณ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๓. นำเสนอแผนงานงาน/โครงการ/กิจกรรมให้คณะกรรมการกองทุนฯ พิจารณา</w:t>
      </w:r>
    </w:p>
    <w:p w:rsidR="00F32107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๔. ดำเนินงานตามกิจกรรมโครงการ</w:t>
      </w:r>
    </w:p>
    <w:p w:rsidR="006C0411" w:rsidRPr="006C0411" w:rsidRDefault="008B2ABF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041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ประชุมชี้แจงแนวทางกับแกนนำ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อสม.ระดับ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</w:p>
    <w:p w:rsid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แจ้งผู้นำชุมชน และภาคีเครือข่าย ผู้เกี่ยวข้องฯ</w:t>
      </w:r>
      <w:r w:rsidR="002E63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E6328" w:rsidRDefault="002E6328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จัดอบรมให้ความรู้แก่ประชาชนเรื่องโรคติดต่อและภัยสุขภาพ</w:t>
      </w:r>
    </w:p>
    <w:p w:rsidR="00190C1F" w:rsidRDefault="002E6328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ประชาสัมพันธ์โรคไข้เลือดออกขอความร่วมมือให้ประชาชนทำลายแหล่งเพาะพันธุ์และ</w:t>
      </w:r>
    </w:p>
    <w:p w:rsidR="006C0411" w:rsidRPr="006C0411" w:rsidRDefault="00190C1F" w:rsidP="00190C1F">
      <w:pPr>
        <w:spacing w:after="0"/>
        <w:ind w:firstLine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กำจัดลูกน้ำยุงลายด้วยตนเองสัปดาห์ละ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:rsid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="002E6328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รณรงค์และทำลายแหล่งเพาะพันธ์ลูกน้ำยุงลายในหมู่บ้านโดยอสม./จนท./ผู้นำชุมชน </w:t>
      </w:r>
    </w:p>
    <w:p w:rsidR="006C0411" w:rsidRPr="006C0411" w:rsidRDefault="00190C1F" w:rsidP="00190C1F">
      <w:pPr>
        <w:spacing w:after="0"/>
        <w:ind w:firstLine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เดือนๆละ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 หากเป็นพื้นที่เกิดโรค เดือนละ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:rsidR="003244C3" w:rsidRDefault="000B717B" w:rsidP="003244C3">
      <w:pPr>
        <w:spacing w:after="0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ประชาสัมพันธ์เรื่องโรคติดต่อและภัยสุขภาพให้ประชาชนในพื้นที่รับทราบ</w:t>
      </w:r>
      <w:r w:rsidR="003244C3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อย่างต่อเนื่อง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0411" w:rsidRPr="006C0411" w:rsidRDefault="003244C3" w:rsidP="003244C3">
      <w:pPr>
        <w:spacing w:after="0"/>
        <w:ind w:left="1843" w:hanging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6328">
        <w:rPr>
          <w:rFonts w:ascii="TH SarabunIT๙" w:hAnsi="TH SarabunIT๙" w:cs="TH SarabunIT๙"/>
          <w:sz w:val="32"/>
          <w:szCs w:val="32"/>
          <w:cs/>
        </w:rPr>
        <w:t>ทันเหตุการณ์ สามารถดูแลสุขภาพตนเอง ครอบครัว และคนชุมชนได้</w:t>
      </w:r>
    </w:p>
    <w:p w:rsidR="00F32107" w:rsidRDefault="000B717B" w:rsidP="006C041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จัดประชุมคณะทำงานเพื่อสรุปและประเมินผลการดำเนินงาน</w:t>
      </w:r>
    </w:p>
    <w:p w:rsidR="003244C3" w:rsidRPr="003648B2" w:rsidRDefault="003244C3" w:rsidP="006C041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  <w:t>๖. ประเมินผลโครงการ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๗. สรุปผลโครงการ ส่งให้กับ กองทุนหลักประกันสุขภาพเทศบาลตำบลลี้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ระยะเวลาการดำเนินงาน</w:t>
      </w: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B717B">
        <w:rPr>
          <w:rFonts w:ascii="TH SarabunIT๙" w:hAnsi="TH SarabunIT๙" w:cs="TH SarabunIT๙"/>
          <w:sz w:val="32"/>
          <w:szCs w:val="32"/>
          <w:cs/>
        </w:rPr>
        <w:t>–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3648B2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A1924" w:rsidRDefault="001A192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8B2ABF" w:rsidRDefault="00B13C81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976886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บ้านโฮ่ง</w:t>
      </w:r>
      <w:r w:rsidR="009768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76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 ตำบลลี้ อำเภอลี้ จังหวัดลำพูน</w:t>
      </w:r>
    </w:p>
    <w:p w:rsidR="00976886" w:rsidRDefault="00976886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E9" w:rsidRPr="003648B2" w:rsidRDefault="00BD56E9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</w:t>
      </w:r>
    </w:p>
    <w:p w:rsidR="00960A64" w:rsidRDefault="00BD56E9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960A64" w:rsidRPr="003648B2">
        <w:rPr>
          <w:rFonts w:ascii="TH SarabunIT๙" w:hAnsi="TH SarabunIT๙" w:cs="TH SarabunIT๙"/>
          <w:sz w:val="32"/>
          <w:szCs w:val="32"/>
          <w:cs/>
        </w:rPr>
        <w:t xml:space="preserve">จากกองทุนหลักประกันสุขภาพเทศบาลตำบลลี้ จำนวน </w:t>
      </w:r>
      <w:r w:rsidR="003244C3">
        <w:rPr>
          <w:rFonts w:ascii="TH SarabunIT๙" w:hAnsi="TH SarabunIT๙" w:cs="TH SarabunIT๙"/>
          <w:sz w:val="32"/>
          <w:szCs w:val="32"/>
        </w:rPr>
        <w:t>10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4C3">
        <w:rPr>
          <w:rFonts w:ascii="TH SarabunIT๙" w:hAnsi="TH SarabunIT๙" w:cs="TH SarabunIT๙"/>
          <w:sz w:val="32"/>
          <w:szCs w:val="32"/>
        </w:rPr>
        <w:t>450</w:t>
      </w:r>
      <w:r w:rsidR="003244C3" w:rsidRPr="000B717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60A64" w:rsidRPr="003648B2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6E0909" w:rsidRDefault="006E0909" w:rsidP="006E0909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ค่าอาหาร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กลางวัน 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สำหรับผู้เข้ารับ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 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ๆ ละ 1 มื้อ     </w:t>
      </w:r>
    </w:p>
    <w:p w:rsidR="006E0909" w:rsidRDefault="006E0909" w:rsidP="006E0909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มื้อละ 50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 เป็นเงิน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6E0909" w:rsidRDefault="006E0909" w:rsidP="006E0909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อาหาร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ว่างและเครื่องดื่ม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สำหรับผู้เข้ารับ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 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ๆ ละ 2 มื้อ</w:t>
      </w:r>
    </w:p>
    <w:p w:rsidR="006E0909" w:rsidRPr="003244C3" w:rsidRDefault="006E0909" w:rsidP="006E0909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มื้อละ 25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 เป็นเงิน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C4263" w:rsidRPr="003244C3" w:rsidRDefault="00BC4263" w:rsidP="000B717B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ไวนิล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1*3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244C3" w:rsidRPr="003244C3">
        <w:rPr>
          <w:rFonts w:ascii="TH SarabunIT๙" w:eastAsia="Times New Roman" w:hAnsi="TH SarabunIT๙" w:cs="TH SarabunIT๙"/>
          <w:sz w:val="32"/>
          <w:szCs w:val="32"/>
          <w:cs/>
        </w:rPr>
        <w:t>ผืน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ละ</w:t>
      </w:r>
      <w:r w:rsidR="000A7C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450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7CA2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:rsidR="000B717B" w:rsidRPr="000B717B" w:rsidRDefault="00BC4263" w:rsidP="003244C3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717B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3244C3"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ตอบแทนวิทยากร จำนวน 5 ชั่วโมง ๆ ละ 400 บาท เป็นเงิน 2,000 บาท</w:t>
      </w:r>
    </w:p>
    <w:p w:rsidR="00960A64" w:rsidRPr="000B717B" w:rsidRDefault="00960A64" w:rsidP="000B717B">
      <w:pPr>
        <w:pStyle w:val="a3"/>
        <w:spacing w:after="0"/>
        <w:ind w:left="1080" w:right="-738"/>
        <w:rPr>
          <w:rFonts w:ascii="TH SarabunIT๙" w:hAnsi="TH SarabunIT๙" w:cs="TH SarabunIT๙"/>
          <w:sz w:val="32"/>
          <w:szCs w:val="32"/>
        </w:rPr>
      </w:pPr>
      <w:r w:rsidRPr="000B717B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BC4263">
        <w:rPr>
          <w:rFonts w:ascii="TH SarabunIT๙" w:hAnsi="TH SarabunIT๙" w:cs="TH SarabunIT๙"/>
          <w:sz w:val="32"/>
          <w:szCs w:val="32"/>
        </w:rPr>
        <w:t>1</w:t>
      </w:r>
      <w:r w:rsidR="003244C3">
        <w:rPr>
          <w:rFonts w:ascii="TH SarabunIT๙" w:hAnsi="TH SarabunIT๙" w:cs="TH SarabunIT๙"/>
          <w:sz w:val="32"/>
          <w:szCs w:val="32"/>
        </w:rPr>
        <w:t>0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4C3">
        <w:rPr>
          <w:rFonts w:ascii="TH SarabunIT๙" w:hAnsi="TH SarabunIT๙" w:cs="TH SarabunIT๙"/>
          <w:sz w:val="32"/>
          <w:szCs w:val="32"/>
        </w:rPr>
        <w:t>45</w:t>
      </w:r>
      <w:r w:rsidR="00BC4263">
        <w:rPr>
          <w:rFonts w:ascii="TH SarabunIT๙" w:hAnsi="TH SarabunIT๙" w:cs="TH SarabunIT๙"/>
          <w:sz w:val="32"/>
          <w:szCs w:val="32"/>
        </w:rPr>
        <w:t>0</w:t>
      </w:r>
      <w:r w:rsidRPr="000B717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หนึ่งหมื่นสี่ร้อยห้าสิบบาทถ้วน</w:t>
      </w:r>
      <w:r w:rsidRPr="000B717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A1924" w:rsidRPr="003648B2" w:rsidRDefault="001A1924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446DD" w:rsidRPr="003648B2" w:rsidRDefault="00B446DD" w:rsidP="001A1924">
      <w:pPr>
        <w:spacing w:after="120"/>
        <w:ind w:right="-738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:rsidR="002E6328" w:rsidRPr="002E6328" w:rsidRDefault="000B717B" w:rsidP="002E632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E6328">
        <w:rPr>
          <w:rFonts w:ascii="TH SarabunIT๙" w:hAnsi="TH SarabunIT๙" w:cs="TH SarabunIT๙"/>
          <w:sz w:val="32"/>
          <w:szCs w:val="32"/>
        </w:rPr>
        <w:t>1.</w:t>
      </w:r>
      <w:r w:rsidR="00190C1F" w:rsidRPr="002E6328">
        <w:rPr>
          <w:rFonts w:ascii="TH SarabunIT๙" w:hAnsi="TH SarabunIT๙" w:cs="TH SarabunIT๙"/>
          <w:sz w:val="32"/>
          <w:szCs w:val="32"/>
        </w:rPr>
        <w:t xml:space="preserve"> </w:t>
      </w:r>
      <w:r w:rsidR="002E6328" w:rsidRPr="002E6328">
        <w:rPr>
          <w:rFonts w:ascii="TH SarabunIT๙" w:hAnsi="TH SarabunIT๙" w:cs="TH SarabunIT๙"/>
          <w:sz w:val="32"/>
          <w:szCs w:val="32"/>
          <w:cs/>
        </w:rPr>
        <w:t>ประชาชน มีความรู้ ความเข้าใจ เรื่องโรคติดต่อและการดูแลสุขภาพที่ทันเหตุการณ์ สามารถดูแลสุขภาพตนเอง ครอบครัว และคนชุมชนได้</w:t>
      </w:r>
    </w:p>
    <w:p w:rsidR="002E6328" w:rsidRPr="002E6328" w:rsidRDefault="002E6328" w:rsidP="002E6328">
      <w:pPr>
        <w:pStyle w:val="a4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E632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E6328">
        <w:rPr>
          <w:rFonts w:ascii="TH SarabunIT๙" w:hAnsi="TH SarabunIT๙" w:cs="TH SarabunIT๙"/>
          <w:sz w:val="32"/>
          <w:szCs w:val="32"/>
          <w:cs/>
        </w:rPr>
        <w:t>ชุมชนมีส่วนร่วมในการดูแลสุขภาพ ลดภาวะเสี่ยงต่อการเกิดโรค ร่วมป้องกัน ควบคุมโรคติดต่อที่สำคัญอย่างต่อเนื่องสม่ำเสมอ</w:t>
      </w:r>
    </w:p>
    <w:p w:rsidR="00B13C81" w:rsidRDefault="00B13C81" w:rsidP="002E63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263" w:rsidRPr="003648B2" w:rsidRDefault="00BC426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F2E99" w:rsidRPr="003648B2" w:rsidRDefault="00EF2E99" w:rsidP="00EF2E99">
      <w:pPr>
        <w:spacing w:after="0" w:line="252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รายการที่เป็นรายการหลักสำหรับใช้ในการจำแนกประเภทเท่านั้นเพื่อให้เจ้าหน้าที่ อปท.บันทึกข้อมูลลงโปรแกรมกองทุนฯเมื่อได้รับอนุมัติแล้ว)</w:t>
      </w:r>
    </w:p>
    <w:p w:rsidR="00190C1F" w:rsidRDefault="00EF2E99" w:rsidP="00671BD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iCs/>
          <w:sz w:val="32"/>
          <w:szCs w:val="32"/>
        </w:rPr>
        <w:t>9.1</w:t>
      </w:r>
      <w:r w:rsidRPr="003648B2">
        <w:rPr>
          <w:rFonts w:ascii="TH SarabunIT๙" w:hAnsi="TH SarabunIT๙" w:cs="TH SarabunIT๙"/>
          <w:iCs/>
          <w:sz w:val="32"/>
          <w:szCs w:val="32"/>
        </w:rPr>
        <w:tab/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190C1F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648B2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Pr="003648B2">
        <w:rPr>
          <w:rFonts w:ascii="TH SarabunIT๙" w:hAnsi="TH SarabunIT๙" w:cs="TH SarabunIT๙"/>
          <w:sz w:val="32"/>
          <w:szCs w:val="32"/>
        </w:rPr>
        <w:t>2557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E99" w:rsidRPr="003648B2" w:rsidRDefault="00EF2E99" w:rsidP="00190C1F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iCs/>
          <w:sz w:val="32"/>
          <w:szCs w:val="32"/>
        </w:rPr>
        <w:t>)</w:t>
      </w:r>
      <w:r w:rsidR="00190C1F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3648B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</w:t>
      </w:r>
      <w:r w:rsidRPr="003648B2">
        <w:rPr>
          <w:rFonts w:ascii="TH SarabunIT๙" w:hAnsi="TH SarabunIT๙" w:cs="TH SarabunIT๙"/>
          <w:sz w:val="32"/>
          <w:szCs w:val="32"/>
          <w:cs/>
        </w:rPr>
        <w:t>บ้าน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โฮ่ง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F2E99" w:rsidRPr="00671BD9" w:rsidRDefault="00EF2E99" w:rsidP="00EF2E99">
      <w:pPr>
        <w:spacing w:after="0" w:line="252" w:lineRule="auto"/>
        <w:ind w:right="-172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9.2.1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1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671BD9" w:rsidRDefault="00EF2E99" w:rsidP="00EF2E99">
      <w:pPr>
        <w:spacing w:after="0" w:line="252" w:lineRule="auto"/>
        <w:ind w:right="-739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9.2.2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สนับสนุนกิจกรรมสร้างเสริมสุขภาพ การป้องกันโรคของกลุ่มหรือองค์กรประชาชน/</w:t>
      </w:r>
      <w:r w:rsidR="00671BD9" w:rsidRPr="00671BD9">
        <w:rPr>
          <w:rFonts w:ascii="TH SarabunIT๙" w:hAnsi="TH SarabunIT๙" w:cs="TH SarabunIT๙" w:hint="cs"/>
          <w:sz w:val="30"/>
          <w:szCs w:val="30"/>
          <w:cs/>
        </w:rPr>
        <w:t>หน่วยงานอื่น</w:t>
      </w:r>
      <w:r w:rsidR="00671BD9"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2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3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5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17A" w:rsidRDefault="00EF2E99" w:rsidP="00EF2E9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9.3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</w:p>
    <w:p w:rsidR="00EF2E99" w:rsidRPr="003648B2" w:rsidRDefault="00EF2E99" w:rsidP="0034017A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9.3.3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671BD9" w:rsidRDefault="00671BD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9.4.2.5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9.4.3.5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9.4.4.5 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การส่งเสริมพฤติกรรมสุขภาพในกลุ่มวัยทำงานและการปรับเปลี่ยนสิ่งแวดล้อม </w:t>
      </w:r>
    </w:p>
    <w:p w:rsidR="00EF2E99" w:rsidRPr="003648B2" w:rsidRDefault="00EF2E99" w:rsidP="00EF2E99">
      <w:pPr>
        <w:tabs>
          <w:tab w:val="left" w:pos="0"/>
        </w:tabs>
        <w:spacing w:after="0" w:line="252" w:lineRule="auto"/>
        <w:ind w:left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  ในการทำงาน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..................ผู้เสนอแผนงาน/โครงการ</w:t>
      </w:r>
      <w:r w:rsidRPr="003648B2">
        <w:rPr>
          <w:rFonts w:ascii="TH SarabunIT๙" w:hAnsi="TH SarabunIT๙" w:cs="TH SarabunIT๙"/>
          <w:sz w:val="32"/>
          <w:szCs w:val="32"/>
        </w:rPr>
        <w:t>/</w:t>
      </w:r>
      <w:r w:rsidRPr="003648B2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นายม้วน  อุปปินใจ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</w:p>
    <w:p w:rsidR="00EF2E99" w:rsidRPr="004D679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ชม</w:t>
      </w:r>
      <w:r w:rsidRPr="003648B2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4D6792">
        <w:rPr>
          <w:rFonts w:ascii="TH SarabunIT๙" w:hAnsi="TH SarabunIT๙" w:cs="TH SarabunIT๙"/>
          <w:sz w:val="32"/>
          <w:szCs w:val="32"/>
        </w:rPr>
        <w:t xml:space="preserve"> 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82B66">
        <w:rPr>
          <w:rFonts w:ascii="TH SarabunIT๙" w:hAnsi="TH SarabunIT๙" w:cs="TH SarabunIT๙" w:hint="cs"/>
          <w:sz w:val="32"/>
          <w:szCs w:val="32"/>
          <w:cs/>
        </w:rPr>
        <w:t>โฮ่ง</w:t>
      </w:r>
    </w:p>
    <w:p w:rsidR="00EF2E99" w:rsidRPr="003648B2" w:rsidRDefault="00671BD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...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ร้อยตำรวจตรี....................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648B2">
        <w:rPr>
          <w:rFonts w:ascii="TH SarabunIT๙" w:hAnsi="TH SarabunIT๙" w:cs="TH SarabunIT๙"/>
          <w:sz w:val="32"/>
          <w:szCs w:val="32"/>
          <w:cs/>
        </w:rPr>
        <w:t>.</w:t>
      </w:r>
      <w:r w:rsidR="00190C1F"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ผู้อนุมัติแผนงาน/โครงการ/กิจกรรม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( เสน่ห์  มะโนจิตต์ )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ประธานคณะกรรมการกองทุนหลักประกันสุขภาพ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ในระดับท้องถิ่นหรือพื้นที่เทศบาลตำบลลี้</w:t>
      </w:r>
    </w:p>
    <w:p w:rsidR="00EF2E99" w:rsidRPr="003648B2" w:rsidRDefault="00EF2E99" w:rsidP="00EF2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7D36B4" w:rsidRDefault="007D36B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7D36B4" w:rsidRPr="00282B66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282B66">
        <w:rPr>
          <w:rFonts w:ascii="TH SarabunIT๙" w:hAnsi="TH SarabunIT๙" w:cs="TH SarabunIT๙"/>
          <w:sz w:val="36"/>
          <w:szCs w:val="36"/>
          <w:cs/>
        </w:rPr>
        <w:t>กำหนดการอบรม</w:t>
      </w:r>
    </w:p>
    <w:p w:rsidR="007D36B4" w:rsidRPr="00282B66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282B66">
        <w:rPr>
          <w:rFonts w:ascii="TH SarabunIT๙" w:hAnsi="TH SarabunIT๙" w:cs="TH SarabunIT๙"/>
          <w:sz w:val="36"/>
          <w:szCs w:val="36"/>
          <w:cs/>
        </w:rPr>
        <w:t xml:space="preserve">โครงการ </w:t>
      </w:r>
      <w:r w:rsidR="007D36B4" w:rsidRPr="00282B66">
        <w:rPr>
          <w:rFonts w:ascii="TH SarabunIT๙" w:hAnsi="TH SarabunIT๙" w:cs="TH SarabunIT๙"/>
          <w:sz w:val="36"/>
          <w:szCs w:val="36"/>
          <w:cs/>
        </w:rPr>
        <w:t>การให้ความรู้เรื่องโรคติดต่อและภัยสุขภาพแก่ประชาชน</w:t>
      </w:r>
    </w:p>
    <w:p w:rsidR="004F4A63" w:rsidRPr="00282B66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282B66">
        <w:rPr>
          <w:rFonts w:ascii="TH SarabunIT๙" w:hAnsi="TH SarabunIT๙" w:cs="TH SarabunIT๙" w:hint="cs"/>
          <w:sz w:val="36"/>
          <w:szCs w:val="36"/>
          <w:cs/>
        </w:rPr>
        <w:t>วันที่</w:t>
      </w:r>
      <w:r w:rsidR="003D57F9" w:rsidRPr="00282B6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36B4" w:rsidRPr="00282B66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3D57F9" w:rsidRPr="00282B6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36B4" w:rsidRPr="00282B66">
        <w:rPr>
          <w:rFonts w:ascii="TH SarabunIT๙" w:hAnsi="TH SarabunIT๙" w:cs="TH SarabunIT๙" w:hint="cs"/>
          <w:sz w:val="36"/>
          <w:szCs w:val="36"/>
          <w:cs/>
        </w:rPr>
        <w:t xml:space="preserve">มีนาคม  </w:t>
      </w:r>
      <w:r w:rsidR="003D57F9" w:rsidRPr="00282B66">
        <w:rPr>
          <w:rFonts w:ascii="TH SarabunIT๙" w:hAnsi="TH SarabunIT๙" w:cs="TH SarabunIT๙" w:hint="cs"/>
          <w:sz w:val="36"/>
          <w:szCs w:val="36"/>
          <w:cs/>
        </w:rPr>
        <w:t xml:space="preserve"> พ.ศ. 2563  </w:t>
      </w:r>
      <w:r w:rsidRPr="00282B66">
        <w:rPr>
          <w:rFonts w:ascii="TH SarabunIT๙" w:hAnsi="TH SarabunIT๙" w:cs="TH SarabunIT๙" w:hint="cs"/>
          <w:sz w:val="36"/>
          <w:szCs w:val="36"/>
          <w:cs/>
        </w:rPr>
        <w:t xml:space="preserve">เวลา 08.00 </w:t>
      </w:r>
      <w:r w:rsidRPr="00282B66">
        <w:rPr>
          <w:rFonts w:ascii="TH SarabunIT๙" w:hAnsi="TH SarabunIT๙" w:cs="TH SarabunIT๙"/>
          <w:sz w:val="36"/>
          <w:szCs w:val="36"/>
          <w:cs/>
        </w:rPr>
        <w:t>–</w:t>
      </w:r>
      <w:r w:rsidRPr="00282B66">
        <w:rPr>
          <w:rFonts w:ascii="TH SarabunIT๙" w:hAnsi="TH SarabunIT๙" w:cs="TH SarabunIT๙" w:hint="cs"/>
          <w:sz w:val="36"/>
          <w:szCs w:val="36"/>
          <w:cs/>
        </w:rPr>
        <w:t xml:space="preserve"> 16.00 น.</w:t>
      </w:r>
    </w:p>
    <w:p w:rsidR="004F4A63" w:rsidRPr="00282B66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282B66">
        <w:rPr>
          <w:rFonts w:ascii="TH SarabunIT๙" w:hAnsi="TH SarabunIT๙" w:cs="TH SarabunIT๙" w:hint="cs"/>
          <w:sz w:val="36"/>
          <w:szCs w:val="36"/>
          <w:cs/>
        </w:rPr>
        <w:t>ณ.</w:t>
      </w:r>
      <w:r w:rsidR="00282B66" w:rsidRPr="00282B66">
        <w:rPr>
          <w:rFonts w:ascii="TH SarabunIT๙" w:hAnsi="TH SarabunIT๙" w:cs="TH SarabunIT๙" w:hint="cs"/>
          <w:sz w:val="36"/>
          <w:szCs w:val="36"/>
          <w:cs/>
        </w:rPr>
        <w:t xml:space="preserve"> ศาลาวัดบ้านโฮ่ง  ตำบลลี้  อำเภอลี้  จังหวัดลำพูน</w:t>
      </w:r>
    </w:p>
    <w:p w:rsidR="004F4A63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0129" w:rsidRDefault="00350129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A63" w:rsidRP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>08.00 - 08.30 น.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ลงทะเบียนผู้เข้าร่วมประชุม</w:t>
      </w:r>
    </w:p>
    <w:p w:rsidR="007D36B4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08.30 – 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ทำแบบทดสอบและประเมินตนเอง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 xml:space="preserve">09.00 </w:t>
      </w:r>
      <w:r w:rsidRPr="004F4A63">
        <w:rPr>
          <w:rFonts w:ascii="TH SarabunIT๙" w:hAnsi="TH SarabunIT๙" w:cs="TH SarabunIT๙"/>
          <w:sz w:val="32"/>
          <w:szCs w:val="32"/>
          <w:cs/>
        </w:rPr>
        <w:t>–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10.30 น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>
        <w:rPr>
          <w:rFonts w:ascii="TH SarabunIT๙" w:hAnsi="TH SarabunIT๙" w:cs="TH SarabunIT๙" w:hint="cs"/>
          <w:sz w:val="32"/>
          <w:szCs w:val="32"/>
          <w:cs/>
        </w:rPr>
        <w:t>วามรู้เรื่องโรค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10.30 - 12.00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บรรยายความรู้เรื่องโรค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อุจาระร่วงและอาหารเป็นพิษ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4F4A63" w:rsidRDefault="004F4A63" w:rsidP="007D36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 w:rsidRPr="004F4A63">
        <w:rPr>
          <w:rFonts w:ascii="TH SarabunIT๙" w:hAnsi="TH SarabunIT๙" w:cs="TH SarabunIT๙"/>
          <w:sz w:val="32"/>
          <w:szCs w:val="32"/>
          <w:cs/>
        </w:rPr>
        <w:t>–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4.30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บร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วามรู้เรื่องโรคไข้หวัดใหญ่</w:t>
      </w:r>
      <w:r w:rsidR="00FB7AEB" w:rsidRPr="004F4A63">
        <w:rPr>
          <w:rFonts w:ascii="TH SarabunIT๙" w:hAnsi="TH SarabunIT๙" w:cs="TH SarabunIT๙"/>
          <w:vanish/>
          <w:sz w:val="32"/>
          <w:szCs w:val="32"/>
        </w:rPr>
        <w:pgNum/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4.30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บร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วามรู้เรื่องภัยสุขภาพอื่นๆ (หมอกควัน, ฮีทสโตรก)</w:t>
      </w:r>
    </w:p>
    <w:p w:rsidR="004F4A63" w:rsidRDefault="004F4A63" w:rsidP="004F4A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F4A63" w:rsidRDefault="004F4A63" w:rsidP="004F4A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F4A63" w:rsidRPr="00350129" w:rsidRDefault="004F4A63" w:rsidP="003D57F9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12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พักรับประทานเบรกเช้า 10.30 น.</w:t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พักรับประทานเบรกบ่าย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14.45 น.</w:t>
      </w:r>
    </w:p>
    <w:p w:rsidR="00350129" w:rsidRDefault="00350129" w:rsidP="003501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7F9" w:rsidRPr="003D57F9" w:rsidRDefault="004F4A63" w:rsidP="00190C1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0129" w:rsidRPr="004F4A63" w:rsidRDefault="00350129" w:rsidP="0035012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50129" w:rsidRPr="004F4A63" w:rsidSect="00190C1F">
      <w:pgSz w:w="11906" w:h="16838"/>
      <w:pgMar w:top="1361" w:right="113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000"/>
    <w:multiLevelType w:val="hybridMultilevel"/>
    <w:tmpl w:val="F68A961A"/>
    <w:lvl w:ilvl="0" w:tplc="15C0D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2EF"/>
    <w:multiLevelType w:val="hybridMultilevel"/>
    <w:tmpl w:val="93629FDC"/>
    <w:lvl w:ilvl="0" w:tplc="45B6CED6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446BA"/>
    <w:multiLevelType w:val="hybridMultilevel"/>
    <w:tmpl w:val="1F22DF1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35482"/>
    <w:multiLevelType w:val="multilevel"/>
    <w:tmpl w:val="AF6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7466"/>
    <w:multiLevelType w:val="hybridMultilevel"/>
    <w:tmpl w:val="84EE2094"/>
    <w:lvl w:ilvl="0" w:tplc="117047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D746B"/>
    <w:multiLevelType w:val="hybridMultilevel"/>
    <w:tmpl w:val="D0C0EAAE"/>
    <w:lvl w:ilvl="0" w:tplc="FA4A7F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B4A8D"/>
    <w:multiLevelType w:val="hybridMultilevel"/>
    <w:tmpl w:val="8D1E4E5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86D15"/>
    <w:multiLevelType w:val="hybridMultilevel"/>
    <w:tmpl w:val="C6E84518"/>
    <w:lvl w:ilvl="0" w:tplc="53963B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13C81"/>
    <w:rsid w:val="000632C2"/>
    <w:rsid w:val="000A7CA2"/>
    <w:rsid w:val="000B717B"/>
    <w:rsid w:val="000F2DF7"/>
    <w:rsid w:val="00162501"/>
    <w:rsid w:val="00190C1F"/>
    <w:rsid w:val="001A1924"/>
    <w:rsid w:val="001B1FD0"/>
    <w:rsid w:val="001E28B4"/>
    <w:rsid w:val="00207D13"/>
    <w:rsid w:val="002555C6"/>
    <w:rsid w:val="00282B66"/>
    <w:rsid w:val="002846E3"/>
    <w:rsid w:val="002E6328"/>
    <w:rsid w:val="003244C3"/>
    <w:rsid w:val="0034017A"/>
    <w:rsid w:val="00350129"/>
    <w:rsid w:val="003648B2"/>
    <w:rsid w:val="003D57F9"/>
    <w:rsid w:val="004161E9"/>
    <w:rsid w:val="00490AB6"/>
    <w:rsid w:val="004C6E82"/>
    <w:rsid w:val="004D6792"/>
    <w:rsid w:val="004F4A63"/>
    <w:rsid w:val="005C5857"/>
    <w:rsid w:val="005D7405"/>
    <w:rsid w:val="005F48C8"/>
    <w:rsid w:val="006472D3"/>
    <w:rsid w:val="0066210E"/>
    <w:rsid w:val="00671BD9"/>
    <w:rsid w:val="006C0411"/>
    <w:rsid w:val="006E0909"/>
    <w:rsid w:val="006E20AF"/>
    <w:rsid w:val="007B36C6"/>
    <w:rsid w:val="007D36B4"/>
    <w:rsid w:val="00803B7A"/>
    <w:rsid w:val="008164BD"/>
    <w:rsid w:val="008A7DCE"/>
    <w:rsid w:val="008B2ABF"/>
    <w:rsid w:val="008D3153"/>
    <w:rsid w:val="008E7DAD"/>
    <w:rsid w:val="0090707D"/>
    <w:rsid w:val="00932E77"/>
    <w:rsid w:val="00950276"/>
    <w:rsid w:val="00960A64"/>
    <w:rsid w:val="00970E5C"/>
    <w:rsid w:val="00976886"/>
    <w:rsid w:val="00A616E8"/>
    <w:rsid w:val="00A8308B"/>
    <w:rsid w:val="00A941A0"/>
    <w:rsid w:val="00AB2614"/>
    <w:rsid w:val="00AE50C1"/>
    <w:rsid w:val="00B13C81"/>
    <w:rsid w:val="00B446DD"/>
    <w:rsid w:val="00BC33A5"/>
    <w:rsid w:val="00BC4263"/>
    <w:rsid w:val="00BD56E9"/>
    <w:rsid w:val="00BF5C79"/>
    <w:rsid w:val="00C07426"/>
    <w:rsid w:val="00C1671F"/>
    <w:rsid w:val="00C25650"/>
    <w:rsid w:val="00C94F25"/>
    <w:rsid w:val="00CF529C"/>
    <w:rsid w:val="00D00FD7"/>
    <w:rsid w:val="00D24232"/>
    <w:rsid w:val="00D66845"/>
    <w:rsid w:val="00D94C01"/>
    <w:rsid w:val="00E03CDE"/>
    <w:rsid w:val="00E43407"/>
    <w:rsid w:val="00E876DC"/>
    <w:rsid w:val="00ED574F"/>
    <w:rsid w:val="00EF2E99"/>
    <w:rsid w:val="00F32107"/>
    <w:rsid w:val="00FB7AEB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poungkum</dc:creator>
  <cp:lastModifiedBy>user</cp:lastModifiedBy>
  <cp:revision>6</cp:revision>
  <cp:lastPrinted>2019-12-23T04:18:00Z</cp:lastPrinted>
  <dcterms:created xsi:type="dcterms:W3CDTF">2019-12-02T03:33:00Z</dcterms:created>
  <dcterms:modified xsi:type="dcterms:W3CDTF">2019-12-23T04:28:00Z</dcterms:modified>
</cp:coreProperties>
</file>